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C2125" w14:textId="77777777" w:rsidR="0076728A" w:rsidRPr="0076728A" w:rsidRDefault="0076728A" w:rsidP="0076728A">
      <w:pPr>
        <w:pStyle w:val="isselectedend"/>
        <w:rPr>
          <w:b/>
          <w:bCs/>
          <w:color w:val="000000"/>
        </w:rPr>
      </w:pPr>
      <w:r w:rsidRPr="0076728A">
        <w:rPr>
          <w:b/>
          <w:bCs/>
          <w:color w:val="000000"/>
        </w:rPr>
        <w:t>Who is God?</w:t>
      </w:r>
    </w:p>
    <w:p w14:paraId="1C608B92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Is it a name spoken in reverence,</w:t>
      </w:r>
      <w:r>
        <w:rPr>
          <w:color w:val="000000"/>
        </w:rPr>
        <w:br/>
        <w:t>or a silence too vast for language to hold?</w:t>
      </w:r>
    </w:p>
    <w:p w14:paraId="3ED70E92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Is it the call that rises from a minaret at dawn,</w:t>
      </w:r>
      <w:r>
        <w:rPr>
          <w:color w:val="000000"/>
        </w:rPr>
        <w:br/>
        <w:t>the hush of a cathedral steeped in candlelight,</w:t>
      </w:r>
      <w:r>
        <w:rPr>
          <w:color w:val="000000"/>
        </w:rPr>
        <w:br/>
        <w:t>the rhythm of prayer beads slipping through fingers,</w:t>
      </w:r>
      <w:r>
        <w:rPr>
          <w:color w:val="000000"/>
        </w:rPr>
        <w:br/>
        <w:t>or the quiet breath between one thought and the next?</w:t>
      </w:r>
    </w:p>
    <w:p w14:paraId="5B56C929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Perhaps God is not found in the word,</w:t>
      </w:r>
      <w:r>
        <w:rPr>
          <w:color w:val="000000"/>
        </w:rPr>
        <w:br/>
        <w:t>but in the reaching.</w:t>
      </w:r>
    </w:p>
    <w:p w14:paraId="2B7006BB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In the way humanity, across deserts and oceans,</w:t>
      </w:r>
      <w:r>
        <w:rPr>
          <w:color w:val="000000"/>
        </w:rPr>
        <w:br/>
        <w:t>across centuries of longing and loss,</w:t>
      </w:r>
      <w:r>
        <w:rPr>
          <w:color w:val="000000"/>
        </w:rPr>
        <w:br/>
        <w:t>has always lifted its eyes—</w:t>
      </w:r>
      <w:r>
        <w:rPr>
          <w:color w:val="000000"/>
        </w:rPr>
        <w:br/>
        <w:t>not in certainty, but in wonder.</w:t>
      </w:r>
    </w:p>
    <w:p w14:paraId="03BF0FCD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Some see God as a father,</w:t>
      </w:r>
      <w:r>
        <w:rPr>
          <w:color w:val="000000"/>
        </w:rPr>
        <w:br/>
        <w:t>others as a mother,</w:t>
      </w:r>
      <w:r>
        <w:rPr>
          <w:color w:val="000000"/>
        </w:rPr>
        <w:br/>
        <w:t>a force, a light, a law, a presence—</w:t>
      </w:r>
      <w:r>
        <w:rPr>
          <w:color w:val="000000"/>
        </w:rPr>
        <w:br/>
        <w:t>or the sacred thread woven through all things.</w:t>
      </w:r>
    </w:p>
    <w:p w14:paraId="53CDD31C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And maybe all are true.</w:t>
      </w:r>
    </w:p>
    <w:p w14:paraId="1A28B663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For how could the infinite be contained</w:t>
      </w:r>
      <w:r>
        <w:rPr>
          <w:color w:val="000000"/>
        </w:rPr>
        <w:br/>
        <w:t>within a single story,</w:t>
      </w:r>
      <w:r>
        <w:rPr>
          <w:color w:val="000000"/>
        </w:rPr>
        <w:br/>
        <w:t>a single scripture,</w:t>
      </w:r>
      <w:r>
        <w:rPr>
          <w:color w:val="000000"/>
        </w:rPr>
        <w:br/>
        <w:t>a single understanding?</w:t>
      </w:r>
    </w:p>
    <w:p w14:paraId="26E9A5F2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God may not be what we define,</w:t>
      </w:r>
      <w:r>
        <w:rPr>
          <w:color w:val="000000"/>
        </w:rPr>
        <w:br/>
        <w:t>but what defines us—</w:t>
      </w:r>
      <w:r>
        <w:rPr>
          <w:color w:val="000000"/>
        </w:rPr>
        <w:br/>
        <w:t>in our kindness when no one is watching,</w:t>
      </w:r>
      <w:r>
        <w:rPr>
          <w:color w:val="000000"/>
        </w:rPr>
        <w:br/>
        <w:t>in our courage when fear tightens its grip,</w:t>
      </w:r>
      <w:r>
        <w:rPr>
          <w:color w:val="000000"/>
        </w:rPr>
        <w:br/>
        <w:t>in our capacity to love beyond reason.</w:t>
      </w:r>
    </w:p>
    <w:p w14:paraId="6C8FEE4F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God may be the question itself,</w:t>
      </w:r>
      <w:r>
        <w:rPr>
          <w:color w:val="000000"/>
        </w:rPr>
        <w:br/>
        <w:t>placed gently within the human heart:</w:t>
      </w:r>
      <w:r>
        <w:rPr>
          <w:color w:val="000000"/>
        </w:rPr>
        <w:br/>
        <w:t>Who are you, when you choose compassion?</w:t>
      </w:r>
      <w:r>
        <w:rPr>
          <w:color w:val="000000"/>
        </w:rPr>
        <w:br/>
        <w:t>What are you, when you choose peace?</w:t>
      </w:r>
    </w:p>
    <w:p w14:paraId="68B62BC8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And in that question,</w:t>
      </w:r>
      <w:r>
        <w:rPr>
          <w:color w:val="000000"/>
        </w:rPr>
        <w:br/>
        <w:t>there is no division—</w:t>
      </w:r>
      <w:r>
        <w:rPr>
          <w:color w:val="000000"/>
        </w:rPr>
        <w:br/>
        <w:t>no border between belief and disbelief,</w:t>
      </w:r>
      <w:r>
        <w:rPr>
          <w:color w:val="000000"/>
        </w:rPr>
        <w:br/>
        <w:t>no hierarchy of faith.</w:t>
      </w:r>
    </w:p>
    <w:p w14:paraId="2FBA84D4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Only a shared pulse,</w:t>
      </w:r>
      <w:r>
        <w:rPr>
          <w:color w:val="000000"/>
        </w:rPr>
        <w:br/>
        <w:t>echoing through every living being.</w:t>
      </w:r>
    </w:p>
    <w:p w14:paraId="21868572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lastRenderedPageBreak/>
        <w:t>Perhaps God is not above us,</w:t>
      </w:r>
      <w:r>
        <w:rPr>
          <w:color w:val="000000"/>
        </w:rPr>
        <w:br/>
        <w:t>but among us.</w:t>
      </w:r>
      <w:r>
        <w:rPr>
          <w:color w:val="000000"/>
        </w:rPr>
        <w:br/>
        <w:t>Not distant, but deeply present—</w:t>
      </w:r>
      <w:r>
        <w:rPr>
          <w:color w:val="000000"/>
        </w:rPr>
        <w:br/>
        <w:t>in the laughter of a child,</w:t>
      </w:r>
      <w:r>
        <w:rPr>
          <w:color w:val="000000"/>
        </w:rPr>
        <w:br/>
        <w:t>in the grief that reminds us we have loved,</w:t>
      </w:r>
      <w:r>
        <w:rPr>
          <w:color w:val="000000"/>
        </w:rPr>
        <w:br/>
        <w:t>in the fragile, persistent hope</w:t>
      </w:r>
      <w:r>
        <w:rPr>
          <w:color w:val="000000"/>
        </w:rPr>
        <w:br/>
        <w:t>that rises even after everything has fallen.</w:t>
      </w:r>
    </w:p>
    <w:p w14:paraId="40BA2461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To ask “Who is God?”</w:t>
      </w:r>
      <w:r>
        <w:rPr>
          <w:color w:val="000000"/>
        </w:rPr>
        <w:br/>
        <w:t>is not to seek a final answer,</w:t>
      </w:r>
      <w:r>
        <w:rPr>
          <w:color w:val="000000"/>
        </w:rPr>
        <w:br/>
        <w:t>but to enter a deeper listening.</w:t>
      </w:r>
    </w:p>
    <w:p w14:paraId="40127F65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And in that listening,</w:t>
      </w:r>
      <w:r>
        <w:rPr>
          <w:color w:val="000000"/>
        </w:rPr>
        <w:br/>
        <w:t>we may begin to hear something ancient and familiar—</w:t>
      </w:r>
      <w:r>
        <w:rPr>
          <w:color w:val="000000"/>
        </w:rPr>
        <w:br/>
        <w:t>not a voice,</w:t>
      </w:r>
      <w:r>
        <w:rPr>
          <w:color w:val="000000"/>
        </w:rPr>
        <w:br/>
        <w:t>but a knowing:</w:t>
      </w:r>
    </w:p>
    <w:p w14:paraId="20AE1D96" w14:textId="77777777" w:rsidR="0076728A" w:rsidRDefault="0076728A" w:rsidP="0076728A">
      <w:pPr>
        <w:pStyle w:val="isselectedend"/>
        <w:rPr>
          <w:color w:val="000000"/>
        </w:rPr>
      </w:pPr>
      <w:r>
        <w:rPr>
          <w:color w:val="000000"/>
        </w:rPr>
        <w:t>That we are not alone.</w:t>
      </w:r>
      <w:r>
        <w:rPr>
          <w:color w:val="000000"/>
        </w:rPr>
        <w:br/>
        <w:t>That we are connected.</w:t>
      </w:r>
      <w:r>
        <w:rPr>
          <w:color w:val="000000"/>
        </w:rPr>
        <w:br/>
        <w:t>That whatever name we give, or refuse to give,</w:t>
      </w:r>
      <w:r>
        <w:rPr>
          <w:color w:val="000000"/>
        </w:rPr>
        <w:br/>
        <w:t>there is something vast enough</w:t>
      </w:r>
      <w:r>
        <w:rPr>
          <w:color w:val="000000"/>
        </w:rPr>
        <w:br/>
        <w:t>to hold us all.</w:t>
      </w:r>
    </w:p>
    <w:p w14:paraId="52B1B971" w14:textId="77777777" w:rsidR="0076728A" w:rsidRDefault="0076728A" w:rsidP="0076728A">
      <w:pPr>
        <w:pStyle w:val="NormalWeb"/>
        <w:rPr>
          <w:color w:val="000000"/>
        </w:rPr>
      </w:pPr>
      <w:r>
        <w:rPr>
          <w:color w:val="000000"/>
        </w:rPr>
        <w:t>And perhaps, just perhaps—</w:t>
      </w:r>
      <w:r>
        <w:rPr>
          <w:color w:val="000000"/>
        </w:rPr>
        <w:br/>
        <w:t>that is God.</w:t>
      </w:r>
    </w:p>
    <w:p w14:paraId="5952B52C" w14:textId="77777777" w:rsidR="00F02CA5" w:rsidRDefault="00F02CA5"/>
    <w:sectPr w:rsidR="00F02C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28A"/>
    <w:rsid w:val="005C025D"/>
    <w:rsid w:val="0076728A"/>
    <w:rsid w:val="009237B9"/>
    <w:rsid w:val="00AC22D5"/>
    <w:rsid w:val="00AF2C4E"/>
    <w:rsid w:val="00C24F15"/>
    <w:rsid w:val="00F0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FE169F"/>
  <w15:chartTrackingRefBased/>
  <w15:docId w15:val="{4B2BD9F3-2AA4-DF46-8406-8CF09DCAF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Y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7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7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72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7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72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728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728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728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728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2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72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72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72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72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72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72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72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72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72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7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728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7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728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72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72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72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7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72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728A"/>
    <w:rPr>
      <w:b/>
      <w:bCs/>
      <w:smallCaps/>
      <w:color w:val="0F4761" w:themeColor="accent1" w:themeShade="BF"/>
      <w:spacing w:val="5"/>
    </w:rPr>
  </w:style>
  <w:style w:type="paragraph" w:customStyle="1" w:styleId="isselectedend">
    <w:name w:val="isselectedend"/>
    <w:basedOn w:val="Normal"/>
    <w:rsid w:val="0076728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76728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Asher</dc:creator>
  <cp:keywords/>
  <dc:description/>
  <cp:lastModifiedBy>Kathryn Asher</cp:lastModifiedBy>
  <cp:revision>1</cp:revision>
  <dcterms:created xsi:type="dcterms:W3CDTF">2026-04-26T12:03:00Z</dcterms:created>
  <dcterms:modified xsi:type="dcterms:W3CDTF">2026-04-26T12:03:00Z</dcterms:modified>
</cp:coreProperties>
</file>